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B9" w:rsidRDefault="00A917B9" w:rsidP="00A917B9">
      <w:bookmarkStart w:id="0" w:name="_GoBack"/>
      <w:bookmarkEnd w:id="0"/>
    </w:p>
    <w:p w:rsidR="00D061F4" w:rsidRDefault="00D061F4" w:rsidP="00A917B9">
      <w:pPr>
        <w:pStyle w:val="a3"/>
        <w:jc w:val="center"/>
      </w:pPr>
    </w:p>
    <w:p w:rsidR="00A67D5F" w:rsidRPr="00D061F4" w:rsidRDefault="00A67D5F" w:rsidP="00A67D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61F4">
        <w:rPr>
          <w:rFonts w:ascii="Times New Roman" w:hAnsi="Times New Roman" w:cs="Times New Roman"/>
          <w:sz w:val="24"/>
          <w:szCs w:val="24"/>
        </w:rPr>
        <w:t xml:space="preserve">ДНЕВЕН РЕД ЗАСЕДАНИЕ </w:t>
      </w:r>
      <w:r w:rsidR="001569F2">
        <w:rPr>
          <w:rFonts w:ascii="Times New Roman" w:hAnsi="Times New Roman" w:cs="Times New Roman"/>
          <w:sz w:val="24"/>
          <w:szCs w:val="24"/>
        </w:rPr>
        <w:t>2</w:t>
      </w:r>
      <w:r w:rsidR="002C190A">
        <w:rPr>
          <w:rFonts w:ascii="Times New Roman" w:hAnsi="Times New Roman" w:cs="Times New Roman"/>
          <w:sz w:val="24"/>
          <w:szCs w:val="24"/>
        </w:rPr>
        <w:t>6</w:t>
      </w:r>
      <w:r w:rsidRPr="00D061F4">
        <w:rPr>
          <w:rFonts w:ascii="Times New Roman" w:hAnsi="Times New Roman" w:cs="Times New Roman"/>
          <w:sz w:val="24"/>
          <w:szCs w:val="24"/>
        </w:rPr>
        <w:t>.</w:t>
      </w:r>
      <w:r w:rsidR="009453B2">
        <w:rPr>
          <w:rFonts w:ascii="Times New Roman" w:hAnsi="Times New Roman" w:cs="Times New Roman"/>
          <w:sz w:val="24"/>
          <w:szCs w:val="24"/>
        </w:rPr>
        <w:t>1</w:t>
      </w:r>
      <w:r w:rsidRPr="00D061F4">
        <w:rPr>
          <w:rFonts w:ascii="Times New Roman" w:hAnsi="Times New Roman" w:cs="Times New Roman"/>
          <w:sz w:val="24"/>
          <w:szCs w:val="24"/>
        </w:rPr>
        <w:t>0.2023 ГОДИНА</w:t>
      </w:r>
    </w:p>
    <w:p w:rsidR="00D061F4" w:rsidRDefault="00D061F4" w:rsidP="00A917B9">
      <w:pPr>
        <w:pStyle w:val="a3"/>
        <w:jc w:val="center"/>
      </w:pPr>
    </w:p>
    <w:p w:rsidR="001569F2" w:rsidRPr="001569F2" w:rsidRDefault="006C7F89" w:rsidP="001569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E2396" w:rsidRPr="00AE2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396">
        <w:rPr>
          <w:rFonts w:ascii="Times New Roman" w:eastAsia="Calibri" w:hAnsi="Times New Roman" w:cs="Times New Roman"/>
          <w:sz w:val="24"/>
          <w:szCs w:val="24"/>
        </w:rPr>
        <w:t>З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 w:rsidR="00AE2396">
        <w:rPr>
          <w:rFonts w:ascii="Times New Roman" w:eastAsia="Calibri" w:hAnsi="Times New Roman" w:cs="Times New Roman"/>
          <w:sz w:val="24"/>
          <w:szCs w:val="24"/>
        </w:rPr>
        <w:t>и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 w:rsidR="00AE2396">
        <w:rPr>
          <w:rFonts w:ascii="Times New Roman" w:eastAsia="Calibri" w:hAnsi="Times New Roman" w:cs="Times New Roman"/>
          <w:sz w:val="24"/>
          <w:szCs w:val="24"/>
        </w:rPr>
        <w:t>и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 w:rsidR="00AE2396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="00AE2396"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за </w:t>
      </w:r>
      <w:r w:rsidR="00AE2396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 w:rsidR="009453B2" w:rsidRPr="001569F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8600C" w:rsidRDefault="001569F2" w:rsidP="0018600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 w:rsidR="0018600C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кандидатските листи в</w:t>
      </w:r>
      <w:r w:rsidR="00186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00C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9453B2" w:rsidRDefault="0018600C" w:rsidP="001860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представители на партии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18600C" w:rsidRPr="002C190A" w:rsidRDefault="0018600C" w:rsidP="0018600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C190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2C190A" w:rsidRPr="002C19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190A" w:rsidRPr="002C190A">
        <w:rPr>
          <w:rFonts w:ascii="Times New Roman" w:hAnsi="Times New Roman" w:cs="Times New Roman"/>
          <w:sz w:val="24"/>
          <w:szCs w:val="24"/>
        </w:rPr>
        <w:t xml:space="preserve">Приемане на решение за  освобождаване технически </w:t>
      </w:r>
      <w:r w:rsidR="002C190A">
        <w:rPr>
          <w:rFonts w:ascii="Times New Roman" w:hAnsi="Times New Roman" w:cs="Times New Roman"/>
          <w:sz w:val="24"/>
          <w:szCs w:val="24"/>
        </w:rPr>
        <w:t>експерт</w:t>
      </w:r>
      <w:r w:rsidR="002C190A" w:rsidRPr="002C190A">
        <w:rPr>
          <w:rFonts w:ascii="Times New Roman" w:hAnsi="Times New Roman" w:cs="Times New Roman"/>
          <w:sz w:val="24"/>
          <w:szCs w:val="24"/>
        </w:rPr>
        <w:t xml:space="preserve"> към ОИК</w:t>
      </w:r>
      <w:r w:rsidR="002C190A">
        <w:rPr>
          <w:rFonts w:ascii="Times New Roman" w:hAnsi="Times New Roman" w:cs="Times New Roman"/>
          <w:sz w:val="24"/>
          <w:szCs w:val="24"/>
        </w:rPr>
        <w:t>.</w:t>
      </w:r>
    </w:p>
    <w:p w:rsidR="00711ED5" w:rsidRPr="00DF066C" w:rsidRDefault="00711ED5" w:rsidP="009453B2">
      <w:pPr>
        <w:pStyle w:val="a4"/>
      </w:pPr>
    </w:p>
    <w:sectPr w:rsidR="00711ED5" w:rsidRPr="00DF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9"/>
    <w:rsid w:val="001569F2"/>
    <w:rsid w:val="0018600C"/>
    <w:rsid w:val="001B5B7C"/>
    <w:rsid w:val="002C190A"/>
    <w:rsid w:val="00431A02"/>
    <w:rsid w:val="006C334D"/>
    <w:rsid w:val="006C7F89"/>
    <w:rsid w:val="00711ED5"/>
    <w:rsid w:val="007867E0"/>
    <w:rsid w:val="007E7B71"/>
    <w:rsid w:val="009453B2"/>
    <w:rsid w:val="009B5523"/>
    <w:rsid w:val="00A67D5F"/>
    <w:rsid w:val="00A917B9"/>
    <w:rsid w:val="00AE2396"/>
    <w:rsid w:val="00B41D8E"/>
    <w:rsid w:val="00BF194A"/>
    <w:rsid w:val="00C36AB5"/>
    <w:rsid w:val="00D061F4"/>
    <w:rsid w:val="00D446FB"/>
    <w:rsid w:val="00D51D54"/>
    <w:rsid w:val="00E72CFB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7BB5"/>
  <w15:chartTrackingRefBased/>
  <w15:docId w15:val="{1F35340F-D105-4033-90A8-EDDA5EB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YORDANKA YORDANOVA</cp:lastModifiedBy>
  <cp:revision>24</cp:revision>
  <dcterms:created xsi:type="dcterms:W3CDTF">2023-09-14T09:09:00Z</dcterms:created>
  <dcterms:modified xsi:type="dcterms:W3CDTF">2023-10-26T10:21:00Z</dcterms:modified>
</cp:coreProperties>
</file>